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145" w:rsidRDefault="00E510D2">
      <w:r>
        <w:t xml:space="preserve">Article Links – Classroom Management </w:t>
      </w:r>
    </w:p>
    <w:p w:rsidR="00E510D2" w:rsidRDefault="003454BD">
      <w:r>
        <w:rPr>
          <w:b/>
          <w:bCs/>
        </w:rPr>
        <w:t xml:space="preserve">4 Ideas </w:t>
      </w:r>
      <w:proofErr w:type="gramStart"/>
      <w:r>
        <w:rPr>
          <w:b/>
          <w:bCs/>
        </w:rPr>
        <w:t>To Get Students Familiar With</w:t>
      </w:r>
      <w:proofErr w:type="gramEnd"/>
      <w:r>
        <w:rPr>
          <w:b/>
          <w:bCs/>
        </w:rPr>
        <w:t xml:space="preserve"> Teacher Websites</w:t>
      </w:r>
      <w:r>
        <w:br/>
      </w:r>
      <w:r w:rsidRPr="00B76F1C">
        <w:t>http://edudemic.com/2013/01/4-ideas-to-get-students-familiar-with-teacher-websites/</w:t>
      </w:r>
    </w:p>
    <w:p w:rsidR="008F6539" w:rsidRDefault="008F6539" w:rsidP="008F6539">
      <w:pPr>
        <w:pStyle w:val="NormalWeb"/>
        <w:rPr>
          <w:rFonts w:ascii="Tahoma" w:hAnsi="Tahoma" w:cs="Tahoma"/>
          <w:color w:val="000000"/>
          <w:sz w:val="20"/>
          <w:szCs w:val="20"/>
        </w:rPr>
      </w:pPr>
      <w:r>
        <w:rPr>
          <w:rStyle w:val="Strong"/>
          <w:rFonts w:ascii="Tahoma" w:hAnsi="Tahoma" w:cs="Tahoma"/>
          <w:color w:val="000000"/>
          <w:sz w:val="20"/>
          <w:szCs w:val="20"/>
        </w:rPr>
        <w:t>Today's Target: A New Classroom Management Tool For Setting Goals</w:t>
      </w:r>
      <w:r>
        <w:rPr>
          <w:rFonts w:ascii="Tahoma" w:hAnsi="Tahoma" w:cs="Tahoma"/>
          <w:b/>
          <w:bCs/>
          <w:color w:val="000000"/>
          <w:sz w:val="20"/>
          <w:szCs w:val="20"/>
        </w:rPr>
        <w:br/>
      </w:r>
      <w:r w:rsidRPr="00B76F1C">
        <w:rPr>
          <w:rFonts w:ascii="Tahoma" w:hAnsi="Tahoma" w:cs="Tahoma"/>
          <w:sz w:val="20"/>
          <w:szCs w:val="20"/>
        </w:rPr>
        <w:t>http://edudemic.com/2013/0</w:t>
      </w:r>
      <w:bookmarkStart w:id="0" w:name="_GoBack"/>
      <w:bookmarkEnd w:id="0"/>
      <w:r w:rsidRPr="00B76F1C">
        <w:rPr>
          <w:rFonts w:ascii="Tahoma" w:hAnsi="Tahoma" w:cs="Tahoma"/>
          <w:sz w:val="20"/>
          <w:szCs w:val="20"/>
        </w:rPr>
        <w:t>1/todays-target-a-new-classroom-management-tool-for-setting-goals/</w:t>
      </w:r>
    </w:p>
    <w:p w:rsidR="003454BD" w:rsidRDefault="003454BD"/>
    <w:p w:rsidR="003454BD" w:rsidRDefault="003454BD">
      <w:r>
        <w:rPr>
          <w:b/>
          <w:bCs/>
        </w:rPr>
        <w:t xml:space="preserve">10 Ways to Use </w:t>
      </w:r>
      <w:proofErr w:type="spellStart"/>
      <w:r>
        <w:rPr>
          <w:b/>
          <w:bCs/>
        </w:rPr>
        <w:t>Lucidchart</w:t>
      </w:r>
      <w:proofErr w:type="spellEnd"/>
      <w:r>
        <w:rPr>
          <w:b/>
          <w:bCs/>
        </w:rPr>
        <w:t xml:space="preserve"> Online Graphic Organizers in the Classroom</w:t>
      </w:r>
      <w:r>
        <w:br/>
      </w:r>
      <w:r w:rsidRPr="00B76F1C">
        <w:t>http://shellyterrell.com/2013/01/18/10-ways-to-use-lucidchart-online-graphic-organizers-in-the-classroom/</w:t>
      </w:r>
    </w:p>
    <w:p w:rsidR="00E510D2" w:rsidRDefault="00E510D2">
      <w:r>
        <w:rPr>
          <w:b/>
          <w:bCs/>
        </w:rPr>
        <w:t>30 Ed Tools to Re-Invent Your Classroom</w:t>
      </w:r>
      <w:r>
        <w:br/>
      </w:r>
      <w:r w:rsidRPr="00B76F1C">
        <w:t>http://edreach.us/2012/12/27/30-ed-tools-to-re-invent-your-classroom/</w:t>
      </w:r>
    </w:p>
    <w:p w:rsidR="00E510D2" w:rsidRDefault="00E510D2">
      <w:r>
        <w:rPr>
          <w:b/>
          <w:bCs/>
        </w:rPr>
        <w:t xml:space="preserve">6 Great Techniques </w:t>
      </w:r>
      <w:proofErr w:type="gramStart"/>
      <w:r>
        <w:rPr>
          <w:b/>
          <w:bCs/>
        </w:rPr>
        <w:t>For Getting Students To Write Down</w:t>
      </w:r>
      <w:proofErr w:type="gramEnd"/>
      <w:r>
        <w:rPr>
          <w:b/>
          <w:bCs/>
        </w:rPr>
        <w:t xml:space="preserve"> Their Homework</w:t>
      </w:r>
      <w:r>
        <w:br/>
      </w:r>
      <w:r w:rsidRPr="00B76F1C">
        <w:t>http://www.teachthemenglish.com/2012/12/6-great-techniques-for-getting-students-to-write-down-their-homework/</w:t>
      </w:r>
    </w:p>
    <w:p w:rsidR="00E510D2" w:rsidRDefault="00E510D2">
      <w:r>
        <w:rPr>
          <w:b/>
          <w:bCs/>
        </w:rPr>
        <w:t>5 Great Organizational Tools for Teachers</w:t>
      </w:r>
      <w:r>
        <w:br/>
      </w:r>
      <w:r w:rsidRPr="00B76F1C">
        <w:t>http://www.educatorstechnology.com/2012/12/5-great-organizational-tools-for.html</w:t>
      </w:r>
    </w:p>
    <w:sectPr w:rsidR="00E510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10D2"/>
    <w:rsid w:val="003454BD"/>
    <w:rsid w:val="004D7145"/>
    <w:rsid w:val="008F6539"/>
    <w:rsid w:val="00B76F1C"/>
    <w:rsid w:val="00E51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510D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F65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F653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510D2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8F65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F653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Ng</dc:creator>
  <cp:lastModifiedBy>Suzanne Ng</cp:lastModifiedBy>
  <cp:revision>4</cp:revision>
  <dcterms:created xsi:type="dcterms:W3CDTF">2013-01-16T14:43:00Z</dcterms:created>
  <dcterms:modified xsi:type="dcterms:W3CDTF">2013-03-06T14:48:00Z</dcterms:modified>
</cp:coreProperties>
</file>